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2026-05-28T06:41:15+02:00</dcterms:created>
  <dcterms:modified xsi:type="dcterms:W3CDTF">2026-05-28T06:41:15+02:00</dcterms:modified>
  <dc:title/>
  <dc:description/>
  <dc:subject/>
  <cp:keywords/>
  <cp:category/>
</cp:coreProperties>
</file>